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84" w:rsidRPr="00693384" w:rsidRDefault="00693384" w:rsidP="00693384">
      <w:pPr>
        <w:jc w:val="center"/>
        <w:rPr>
          <w:rFonts w:ascii="Times New Roman" w:hAnsi="Times New Roman" w:cs="Times New Roman"/>
          <w:b/>
          <w:color w:val="00B050"/>
          <w:sz w:val="36"/>
          <w:szCs w:val="36"/>
          <w:u w:val="single"/>
        </w:rPr>
      </w:pPr>
      <w:r w:rsidRPr="00693384">
        <w:rPr>
          <w:rFonts w:ascii="Times New Roman" w:hAnsi="Times New Roman" w:cs="Times New Roman"/>
          <w:b/>
          <w:color w:val="00B050"/>
          <w:sz w:val="36"/>
          <w:szCs w:val="36"/>
          <w:u w:val="single"/>
        </w:rPr>
        <w:t xml:space="preserve">Osterhase aus </w:t>
      </w:r>
      <w:proofErr w:type="spellStart"/>
      <w:r w:rsidRPr="00693384">
        <w:rPr>
          <w:rFonts w:ascii="Times New Roman" w:hAnsi="Times New Roman" w:cs="Times New Roman"/>
          <w:b/>
          <w:color w:val="00B050"/>
          <w:sz w:val="36"/>
          <w:szCs w:val="36"/>
          <w:u w:val="single"/>
        </w:rPr>
        <w:t>Klorolle</w:t>
      </w:r>
      <w:proofErr w:type="spellEnd"/>
    </w:p>
    <w:p w:rsidR="00693384" w:rsidRPr="00693384" w:rsidRDefault="00693384" w:rsidP="00693384">
      <w:pPr>
        <w:rPr>
          <w:rFonts w:ascii="Times New Roman" w:hAnsi="Times New Roman" w:cs="Times New Roman"/>
        </w:rPr>
      </w:pPr>
    </w:p>
    <w:p w:rsidR="00693384" w:rsidRPr="00693384" w:rsidRDefault="00693384" w:rsidP="00693384">
      <w:pPr>
        <w:rPr>
          <w:rFonts w:ascii="Times New Roman" w:hAnsi="Times New Roman" w:cs="Times New Roman"/>
        </w:rPr>
      </w:pPr>
    </w:p>
    <w:p w:rsidR="00693384" w:rsidRDefault="00693384" w:rsidP="00693384">
      <w:pPr>
        <w:jc w:val="center"/>
        <w:rPr>
          <w:rFonts w:ascii="Times New Roman" w:hAnsi="Times New Roman" w:cs="Times New Roman"/>
        </w:rPr>
      </w:pPr>
      <w:r w:rsidRPr="00693384">
        <w:rPr>
          <w:rFonts w:ascii="Times New Roman" w:hAnsi="Times New Roman" w:cs="Times New Roman"/>
          <w:noProof/>
          <w:lang w:eastAsia="de-DE"/>
        </w:rPr>
        <w:drawing>
          <wp:inline distT="0" distB="0" distL="0" distR="0" wp14:anchorId="4CAF88B6" wp14:editId="051C9286">
            <wp:extent cx="1895475" cy="3639312"/>
            <wp:effectExtent l="0" t="0" r="0" b="0"/>
            <wp:docPr id="1" name="Grafik 1" descr="C:\Users\Team\Desktop\Ostern-Hase-Kloro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m\Desktop\Ostern-Hase-Kloroll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5475" cy="3639312"/>
                    </a:xfrm>
                    <a:prstGeom prst="rect">
                      <a:avLst/>
                    </a:prstGeom>
                    <a:noFill/>
                    <a:ln>
                      <a:noFill/>
                    </a:ln>
                  </pic:spPr>
                </pic:pic>
              </a:graphicData>
            </a:graphic>
          </wp:inline>
        </w:drawing>
      </w:r>
    </w:p>
    <w:p w:rsidR="00693384" w:rsidRPr="00693384" w:rsidRDefault="00693384" w:rsidP="00693384">
      <w:pPr>
        <w:jc w:val="center"/>
        <w:rPr>
          <w:rFonts w:ascii="Times New Roman" w:hAnsi="Times New Roman" w:cs="Times New Roman"/>
          <w:sz w:val="24"/>
          <w:szCs w:val="24"/>
          <w:u w:val="single"/>
        </w:rPr>
      </w:pPr>
      <w:r w:rsidRPr="00693384">
        <w:rPr>
          <w:rFonts w:ascii="Times New Roman" w:hAnsi="Times New Roman" w:cs="Times New Roman"/>
          <w:sz w:val="24"/>
          <w:szCs w:val="24"/>
          <w:u w:val="single"/>
        </w:rPr>
        <w:t>Material</w:t>
      </w:r>
    </w:p>
    <w:p w:rsidR="00693384" w:rsidRPr="00693384" w:rsidRDefault="00693384" w:rsidP="00693384">
      <w:pPr>
        <w:rPr>
          <w:rFonts w:ascii="Times New Roman" w:hAnsi="Times New Roman" w:cs="Times New Roman"/>
          <w:sz w:val="24"/>
          <w:szCs w:val="24"/>
        </w:rPr>
      </w:pPr>
      <w:r w:rsidRPr="00693384">
        <w:rPr>
          <w:rFonts w:ascii="Times New Roman" w:hAnsi="Times New Roman" w:cs="Times New Roman"/>
          <w:sz w:val="24"/>
          <w:szCs w:val="24"/>
        </w:rPr>
        <w:t>- Klorollen oder kleine Gemüsedosen (Vorteil ist, dass mehr Eier und Süßigkeiten hineinpassen)</w:t>
      </w:r>
    </w:p>
    <w:p w:rsidR="00693384" w:rsidRPr="00693384" w:rsidRDefault="00693384" w:rsidP="00693384">
      <w:pPr>
        <w:rPr>
          <w:rFonts w:ascii="Times New Roman" w:hAnsi="Times New Roman" w:cs="Times New Roman"/>
          <w:sz w:val="24"/>
          <w:szCs w:val="24"/>
        </w:rPr>
      </w:pPr>
      <w:r w:rsidRPr="00693384">
        <w:rPr>
          <w:rFonts w:ascii="Times New Roman" w:hAnsi="Times New Roman" w:cs="Times New Roman"/>
          <w:sz w:val="24"/>
          <w:szCs w:val="24"/>
        </w:rPr>
        <w:t>- Tonpapier, Krepppapier, weißes Papier oder weißer Filz</w:t>
      </w:r>
    </w:p>
    <w:p w:rsidR="00693384" w:rsidRPr="00693384" w:rsidRDefault="00693384" w:rsidP="00693384">
      <w:pPr>
        <w:rPr>
          <w:rFonts w:ascii="Times New Roman" w:hAnsi="Times New Roman" w:cs="Times New Roman"/>
          <w:sz w:val="24"/>
          <w:szCs w:val="24"/>
        </w:rPr>
      </w:pPr>
      <w:r w:rsidRPr="00693384">
        <w:rPr>
          <w:rFonts w:ascii="Times New Roman" w:hAnsi="Times New Roman" w:cs="Times New Roman"/>
          <w:sz w:val="24"/>
          <w:szCs w:val="24"/>
        </w:rPr>
        <w:t>- Filzstifte, Malkasten- oder Fingerfarben</w:t>
      </w:r>
    </w:p>
    <w:p w:rsidR="00046631" w:rsidRPr="00693384" w:rsidRDefault="00693384" w:rsidP="00693384">
      <w:pPr>
        <w:rPr>
          <w:rFonts w:ascii="Times New Roman" w:hAnsi="Times New Roman" w:cs="Times New Roman"/>
          <w:sz w:val="24"/>
          <w:szCs w:val="24"/>
        </w:rPr>
      </w:pPr>
      <w:r w:rsidRPr="00693384">
        <w:rPr>
          <w:rFonts w:ascii="Times New Roman" w:hAnsi="Times New Roman" w:cs="Times New Roman"/>
          <w:sz w:val="24"/>
          <w:szCs w:val="24"/>
        </w:rPr>
        <w:t xml:space="preserve">- Uhu </w:t>
      </w:r>
      <w:proofErr w:type="spellStart"/>
      <w:r w:rsidRPr="00693384">
        <w:rPr>
          <w:rFonts w:ascii="Times New Roman" w:hAnsi="Times New Roman" w:cs="Times New Roman"/>
          <w:sz w:val="24"/>
          <w:szCs w:val="24"/>
        </w:rPr>
        <w:t>Bastelkleber,Klebestift</w:t>
      </w:r>
      <w:proofErr w:type="spellEnd"/>
      <w:r w:rsidRPr="00693384">
        <w:rPr>
          <w:rFonts w:ascii="Times New Roman" w:hAnsi="Times New Roman" w:cs="Times New Roman"/>
          <w:sz w:val="24"/>
          <w:szCs w:val="24"/>
        </w:rPr>
        <w:t>, Kinderschere</w:t>
      </w:r>
      <w:bookmarkStart w:id="0" w:name="_GoBack"/>
      <w:bookmarkEnd w:id="0"/>
    </w:p>
    <w:p w:rsidR="00693384" w:rsidRPr="00693384" w:rsidRDefault="00693384" w:rsidP="00693384">
      <w:pPr>
        <w:rPr>
          <w:rFonts w:ascii="Times New Roman" w:hAnsi="Times New Roman" w:cs="Times New Roman"/>
          <w:sz w:val="24"/>
          <w:szCs w:val="24"/>
        </w:rPr>
      </w:pPr>
    </w:p>
    <w:p w:rsidR="00693384" w:rsidRPr="00693384" w:rsidRDefault="00693384" w:rsidP="00693384">
      <w:pPr>
        <w:rPr>
          <w:rFonts w:ascii="Times New Roman" w:hAnsi="Times New Roman" w:cs="Times New Roman"/>
          <w:sz w:val="24"/>
          <w:szCs w:val="24"/>
        </w:rPr>
      </w:pPr>
      <w:r w:rsidRPr="00693384">
        <w:rPr>
          <w:rFonts w:ascii="Times New Roman" w:hAnsi="Times New Roman" w:cs="Times New Roman"/>
          <w:sz w:val="24"/>
          <w:szCs w:val="24"/>
        </w:rPr>
        <w:t>Der Hase kann</w:t>
      </w:r>
      <w:r w:rsidRPr="00693384">
        <w:rPr>
          <w:rFonts w:ascii="Times New Roman" w:hAnsi="Times New Roman" w:cs="Times New Roman"/>
          <w:sz w:val="24"/>
          <w:szCs w:val="24"/>
        </w:rPr>
        <w:t xml:space="preserve"> nach eigener Phantasie gebastelt werden.</w:t>
      </w:r>
    </w:p>
    <w:p w:rsidR="00693384" w:rsidRPr="00693384" w:rsidRDefault="00693384" w:rsidP="00693384">
      <w:pPr>
        <w:rPr>
          <w:rFonts w:ascii="Times New Roman" w:hAnsi="Times New Roman" w:cs="Times New Roman"/>
          <w:sz w:val="24"/>
          <w:szCs w:val="24"/>
        </w:rPr>
      </w:pPr>
      <w:r w:rsidRPr="00693384">
        <w:rPr>
          <w:rFonts w:ascii="Times New Roman" w:hAnsi="Times New Roman" w:cs="Times New Roman"/>
          <w:sz w:val="24"/>
          <w:szCs w:val="24"/>
        </w:rPr>
        <w:t xml:space="preserve">Zuerst </w:t>
      </w:r>
      <w:r w:rsidRPr="00693384">
        <w:rPr>
          <w:rFonts w:ascii="Times New Roman" w:hAnsi="Times New Roman" w:cs="Times New Roman"/>
          <w:sz w:val="24"/>
          <w:szCs w:val="24"/>
        </w:rPr>
        <w:t xml:space="preserve">die </w:t>
      </w:r>
      <w:proofErr w:type="spellStart"/>
      <w:r w:rsidRPr="00693384">
        <w:rPr>
          <w:rFonts w:ascii="Times New Roman" w:hAnsi="Times New Roman" w:cs="Times New Roman"/>
          <w:sz w:val="24"/>
          <w:szCs w:val="24"/>
        </w:rPr>
        <w:t>Klorolle</w:t>
      </w:r>
      <w:proofErr w:type="spellEnd"/>
      <w:r w:rsidRPr="00693384">
        <w:rPr>
          <w:rFonts w:ascii="Times New Roman" w:hAnsi="Times New Roman" w:cs="Times New Roman"/>
          <w:sz w:val="24"/>
          <w:szCs w:val="24"/>
        </w:rPr>
        <w:t xml:space="preserve"> mit brauner Malkastenfarbe bemalen oder mit braunen To</w:t>
      </w:r>
      <w:r w:rsidRPr="00693384">
        <w:rPr>
          <w:rFonts w:ascii="Times New Roman" w:hAnsi="Times New Roman" w:cs="Times New Roman"/>
          <w:sz w:val="24"/>
          <w:szCs w:val="24"/>
        </w:rPr>
        <w:t>npapier bekleben.</w:t>
      </w:r>
      <w:r w:rsidRPr="00693384">
        <w:rPr>
          <w:rFonts w:ascii="Times New Roman" w:hAnsi="Times New Roman" w:cs="Times New Roman"/>
          <w:sz w:val="24"/>
          <w:szCs w:val="24"/>
        </w:rPr>
        <w:t xml:space="preserve"> Einen Kopf mit Ohren aufmalen und ausschneiden (ca. 10 cm Höhe). Mit Augen, Nase, Mund und Innenohren verzieren. Einen weißen Bauch ausschneiden und unter den Kopf kleben. An den Bauch zwei runde Füße und zwei runde Arme aus braunen Tonpapier ausschneiden und aufkleben. In die </w:t>
      </w:r>
      <w:proofErr w:type="spellStart"/>
      <w:r w:rsidRPr="00693384">
        <w:rPr>
          <w:rFonts w:ascii="Times New Roman" w:hAnsi="Times New Roman" w:cs="Times New Roman"/>
          <w:sz w:val="24"/>
          <w:szCs w:val="24"/>
        </w:rPr>
        <w:t>Klorolle</w:t>
      </w:r>
      <w:proofErr w:type="spellEnd"/>
      <w:r w:rsidRPr="00693384">
        <w:rPr>
          <w:rFonts w:ascii="Times New Roman" w:hAnsi="Times New Roman" w:cs="Times New Roman"/>
          <w:sz w:val="24"/>
          <w:szCs w:val="24"/>
        </w:rPr>
        <w:t xml:space="preserve"> kann man noch etwas grünes Krepppapier kleben, damit ein kleines Nest entsteht. Ein gekochtes Ei hineinstecken und fertig ist der Osterhase mit Osternest.</w:t>
      </w:r>
    </w:p>
    <w:p w:rsidR="00693384" w:rsidRPr="00693384" w:rsidRDefault="00693384" w:rsidP="00693384">
      <w:pPr>
        <w:rPr>
          <w:rFonts w:ascii="Times New Roman" w:hAnsi="Times New Roman" w:cs="Times New Roman"/>
          <w:sz w:val="28"/>
          <w:szCs w:val="28"/>
        </w:rPr>
      </w:pPr>
    </w:p>
    <w:sectPr w:rsidR="00693384" w:rsidRPr="0069338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84"/>
    <w:rsid w:val="00693384"/>
    <w:rsid w:val="007E46B3"/>
    <w:rsid w:val="0080209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33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9338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93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118</Words>
  <Characters>748</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Team</dc:creator>
  <cp:lastModifiedBy>Team</cp:lastModifiedBy>
  <cp:revision>1</cp:revision>
  <dcterms:created xsi:type="dcterms:W3CDTF">2020-04-01T09:14:00Z</dcterms:created>
  <dcterms:modified xsi:type="dcterms:W3CDTF">2020-04-01T09:21:00Z</dcterms:modified>
</cp:coreProperties>
</file>